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5B" w:rsidRPr="00EA122E" w:rsidRDefault="00CD495B" w:rsidP="00D80FC8">
      <w:pPr>
        <w:tabs>
          <w:tab w:val="left" w:pos="9288"/>
        </w:tabs>
        <w:spacing w:line="24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A122E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CD495B" w:rsidRPr="006463F0" w:rsidRDefault="00CD495B" w:rsidP="00D80FC8">
      <w:pPr>
        <w:tabs>
          <w:tab w:val="left" w:pos="9288"/>
        </w:tabs>
        <w:spacing w:line="24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A122E">
        <w:rPr>
          <w:rFonts w:ascii="Times New Roman" w:hAnsi="Times New Roman"/>
          <w:b/>
          <w:sz w:val="24"/>
          <w:szCs w:val="24"/>
        </w:rPr>
        <w:t>средняя общеобразовательная школа № 511</w:t>
      </w:r>
    </w:p>
    <w:p w:rsidR="00CD495B" w:rsidRPr="00EA122E" w:rsidRDefault="00CD495B" w:rsidP="00D80FC8">
      <w:pPr>
        <w:tabs>
          <w:tab w:val="left" w:pos="9288"/>
        </w:tabs>
        <w:spacing w:line="24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Пушкинского района Санкт-Петербурга</w:t>
      </w:r>
    </w:p>
    <w:tbl>
      <w:tblPr>
        <w:tblpPr w:leftFromText="180" w:rightFromText="180" w:bottomFromText="200" w:vertAnchor="text" w:horzAnchor="margin" w:tblpXSpec="center" w:tblpY="849"/>
        <w:tblW w:w="9960" w:type="dxa"/>
        <w:tblLayout w:type="fixed"/>
        <w:tblLook w:val="00A0"/>
      </w:tblPr>
      <w:tblGrid>
        <w:gridCol w:w="4363"/>
        <w:gridCol w:w="1135"/>
        <w:gridCol w:w="4462"/>
      </w:tblGrid>
      <w:tr w:rsidR="00CD495B" w:rsidRPr="006F0EF0" w:rsidTr="00D80FC8">
        <w:trPr>
          <w:trHeight w:val="2542"/>
        </w:trPr>
        <w:tc>
          <w:tcPr>
            <w:tcW w:w="4361" w:type="dxa"/>
          </w:tcPr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решением педагогического совета</w:t>
            </w:r>
          </w:p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1</w:t>
            </w:r>
          </w:p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 30 » августа  2013г.</w:t>
            </w:r>
          </w:p>
        </w:tc>
        <w:tc>
          <w:tcPr>
            <w:tcW w:w="1134" w:type="dxa"/>
          </w:tcPr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4459" w:type="dxa"/>
          </w:tcPr>
          <w:p w:rsidR="00CD495B" w:rsidRDefault="00CD495B">
            <w:pPr>
              <w:pStyle w:val="NoSpacing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______</w:t>
            </w:r>
          </w:p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 ___ » __________ 201__ г.</w:t>
            </w:r>
          </w:p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ГБОУ школы № 511</w:t>
            </w:r>
          </w:p>
          <w:p w:rsidR="00CD495B" w:rsidRDefault="00CD495B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Короваева Л.Е.</w:t>
            </w:r>
          </w:p>
          <w:p w:rsidR="00CD495B" w:rsidRPr="00D80FC8" w:rsidRDefault="00CD495B">
            <w:pPr>
              <w:pStyle w:val="NoSpacing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CD495B" w:rsidRDefault="00CD495B">
            <w:pPr>
              <w:pStyle w:val="NoSpacing"/>
              <w:spacing w:line="276" w:lineRule="auto"/>
              <w:rPr>
                <w:b/>
                <w:lang w:eastAsia="en-US"/>
              </w:rPr>
            </w:pPr>
          </w:p>
        </w:tc>
      </w:tr>
    </w:tbl>
    <w:p w:rsidR="00CD495B" w:rsidRPr="00D00936" w:rsidRDefault="00CD495B">
      <w:pPr>
        <w:rPr>
          <w:rFonts w:ascii="Times New Roman" w:hAnsi="Times New Roman"/>
          <w:sz w:val="24"/>
          <w:szCs w:val="24"/>
        </w:rPr>
      </w:pPr>
    </w:p>
    <w:p w:rsidR="00CD495B" w:rsidRPr="00D00936" w:rsidRDefault="00CD495B" w:rsidP="00D00936">
      <w:pPr>
        <w:jc w:val="center"/>
        <w:rPr>
          <w:rFonts w:ascii="Times New Roman" w:hAnsi="Times New Roman"/>
          <w:b/>
          <w:sz w:val="24"/>
          <w:szCs w:val="24"/>
        </w:rPr>
      </w:pPr>
      <w:r w:rsidRPr="00D00936">
        <w:rPr>
          <w:rFonts w:ascii="Times New Roman" w:hAnsi="Times New Roman"/>
          <w:b/>
          <w:sz w:val="24"/>
          <w:szCs w:val="24"/>
        </w:rPr>
        <w:t>ПОЛОЖЕНИЕ</w:t>
      </w:r>
    </w:p>
    <w:p w:rsidR="00CD495B" w:rsidRDefault="00CD495B" w:rsidP="00D00936">
      <w:pPr>
        <w:jc w:val="center"/>
      </w:pPr>
      <w:r>
        <w:rPr>
          <w:rFonts w:ascii="Times New Roman" w:hAnsi="Times New Roman"/>
          <w:b/>
          <w:sz w:val="24"/>
          <w:szCs w:val="24"/>
        </w:rPr>
        <w:t>о портфолио класса</w:t>
      </w:r>
      <w:r w:rsidRPr="00296E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НОО в </w:t>
      </w:r>
      <w:r w:rsidRPr="00D00936">
        <w:rPr>
          <w:rFonts w:ascii="Times New Roman" w:hAnsi="Times New Roman"/>
          <w:b/>
          <w:sz w:val="24"/>
          <w:szCs w:val="24"/>
        </w:rPr>
        <w:t xml:space="preserve"> ГБОУ 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0936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0936">
        <w:rPr>
          <w:rFonts w:ascii="Times New Roman" w:hAnsi="Times New Roman"/>
          <w:b/>
          <w:sz w:val="24"/>
          <w:szCs w:val="24"/>
        </w:rPr>
        <w:t>511</w:t>
      </w:r>
    </w:p>
    <w:p w:rsidR="00CD495B" w:rsidRPr="00F45D67" w:rsidRDefault="00CD495B" w:rsidP="00C64C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5D67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Портфолио – это собрание работ и результатов, которые показывают усилия, прогресс и достижения коллектива класса в разных областях (учёба, творчество, общение, здоровье, полезный людям труд и т.д.), а также анализ текущих достижений и недостатков, позволяющих определить цели дальнейшего развития классного коллектива.</w:t>
      </w:r>
    </w:p>
    <w:p w:rsidR="00CD495B" w:rsidRPr="005A6471" w:rsidRDefault="00CD495B" w:rsidP="006456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6471">
        <w:rPr>
          <w:rFonts w:ascii="Times New Roman" w:hAnsi="Times New Roman"/>
          <w:sz w:val="24"/>
          <w:szCs w:val="24"/>
        </w:rPr>
        <w:t>Анализ, интерпретация и оценка отдельных составляющих портфолио в целом ведутся с позиции достижения планируемых результатов, закреплённых в Образовательной программе ГБОУ СОШ №511</w:t>
      </w:r>
      <w:r w:rsidRPr="00296E59">
        <w:rPr>
          <w:rFonts w:ascii="Times New Roman" w:hAnsi="Times New Roman"/>
          <w:sz w:val="24"/>
          <w:szCs w:val="24"/>
        </w:rPr>
        <w:t>.</w:t>
      </w:r>
    </w:p>
    <w:p w:rsidR="00CD495B" w:rsidRPr="00F45D67" w:rsidRDefault="00CD495B" w:rsidP="006456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6471">
        <w:rPr>
          <w:rFonts w:ascii="Times New Roman" w:hAnsi="Times New Roman"/>
          <w:b/>
          <w:sz w:val="24"/>
          <w:szCs w:val="24"/>
        </w:rPr>
        <w:t>Цели и задачи ведения портфолио класса.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Цель ведения портфолио класса – повышение активности обучающихся в учебной и внеурочной деятельности, уровня осознания ими своих возможностей, введение эффективной формы оценивания достижений коллектива класса.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Портфолио помогает решать следующие задачи:</w:t>
      </w:r>
    </w:p>
    <w:p w:rsidR="00CD495B" w:rsidRPr="00F45D67" w:rsidRDefault="00CD495B" w:rsidP="006456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поддерживать высокую учебную мотивацию школьников;</w:t>
      </w:r>
    </w:p>
    <w:p w:rsidR="00CD495B" w:rsidRPr="00F45D67" w:rsidRDefault="00CD495B" w:rsidP="006456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CD495B" w:rsidRPr="00F45D67" w:rsidRDefault="00CD495B" w:rsidP="006456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развивать навыки рефлексивной и оценочной (самооценочной) деятельности обучающихся;</w:t>
      </w:r>
    </w:p>
    <w:p w:rsidR="00CD495B" w:rsidRPr="00F45D67" w:rsidRDefault="00CD495B" w:rsidP="006456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формировать умение учиться – ставить перед собой конкретные цели, планировать и организовывать собственную и внеурочную деятельность;</w:t>
      </w:r>
    </w:p>
    <w:p w:rsidR="00CD495B" w:rsidRPr="00F45D67" w:rsidRDefault="00CD495B" w:rsidP="006456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закладывать дополнительные предпосылки и возможности для успешной социализации учащихся;</w:t>
      </w:r>
    </w:p>
    <w:p w:rsidR="00CD495B" w:rsidRPr="00F45D67" w:rsidRDefault="00CD495B" w:rsidP="006456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укреплять систему общешкольного самоуправления;</w:t>
      </w:r>
    </w:p>
    <w:p w:rsidR="00CD495B" w:rsidRPr="00F45D67" w:rsidRDefault="00CD495B" w:rsidP="006456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способствовать формированию ученических коллективов.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Портфолио реализует такие функции образовательного процесса, как:</w:t>
      </w:r>
    </w:p>
    <w:p w:rsidR="00CD495B" w:rsidRPr="00F45D67" w:rsidRDefault="00CD495B" w:rsidP="006456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диагностическую: фиксируются изменения и рост показателей за определённый период времени;</w:t>
      </w:r>
    </w:p>
    <w:p w:rsidR="00CD495B" w:rsidRPr="00F45D67" w:rsidRDefault="00CD495B" w:rsidP="006456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целеполагания: поддерживает образовательные цели, сформулированные стандартом;</w:t>
      </w:r>
    </w:p>
    <w:p w:rsidR="00CD495B" w:rsidRPr="00F45D67" w:rsidRDefault="00CD495B" w:rsidP="006456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мотивационную: поощряет детей, педагогов и родителей к взаимодействию в достижении положительных результатов;</w:t>
      </w:r>
    </w:p>
    <w:p w:rsidR="00CD495B" w:rsidRPr="00F45D67" w:rsidRDefault="00CD495B" w:rsidP="006456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содержательную: максимально раскрывает спектр достижений и выполняемых работ;</w:t>
      </w:r>
    </w:p>
    <w:p w:rsidR="00CD495B" w:rsidRPr="00F45D67" w:rsidRDefault="00CD495B" w:rsidP="006456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развивающую: обеспечивает непрерывность процесса развития, обучения и воспитания от класса к классу;</w:t>
      </w:r>
    </w:p>
    <w:p w:rsidR="00CD495B" w:rsidRPr="00F45D67" w:rsidRDefault="00CD495B" w:rsidP="006456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рейтинговую: показывает степень сплоченности классного коллектива.</w:t>
      </w:r>
    </w:p>
    <w:p w:rsidR="00CD495B" w:rsidRPr="006456A4" w:rsidRDefault="00CD495B" w:rsidP="006456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456A4">
        <w:rPr>
          <w:rFonts w:ascii="Times New Roman" w:hAnsi="Times New Roman"/>
          <w:b/>
          <w:sz w:val="24"/>
          <w:szCs w:val="24"/>
        </w:rPr>
        <w:t>Порядок формирования портфолио класса.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Портфолио класса может формироваться в двух вариантах:</w:t>
      </w:r>
    </w:p>
    <w:p w:rsidR="00CD495B" w:rsidRPr="00F45D67" w:rsidRDefault="00CD495B" w:rsidP="006456A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Как набор письменных и фотоматериалов, объединенных в одном «кейсе» (папке);</w:t>
      </w:r>
    </w:p>
    <w:p w:rsidR="00CD495B" w:rsidRPr="00F45D67" w:rsidRDefault="00CD495B" w:rsidP="006456A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«электронное портфолио» - комплект электронных документов и материалов.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Период сбора и накопления материала – с 1 по 11 класс.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Учет документов, входящих в портфолио класса, производится классным руководителем. Оформление и подбор документов осуществляется активом класса и родительским комитетом.</w:t>
      </w:r>
    </w:p>
    <w:p w:rsidR="00CD495B" w:rsidRPr="006456A4" w:rsidRDefault="00CD495B" w:rsidP="006456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456A4">
        <w:rPr>
          <w:rFonts w:ascii="Times New Roman" w:hAnsi="Times New Roman"/>
          <w:b/>
          <w:sz w:val="24"/>
          <w:szCs w:val="24"/>
        </w:rPr>
        <w:t>Структура портфолио класса.</w:t>
      </w:r>
    </w:p>
    <w:p w:rsidR="00CD495B" w:rsidRPr="00F45D67" w:rsidRDefault="00CD495B" w:rsidP="006456A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Портфолио класса состоит из следующих блоков:</w:t>
      </w:r>
    </w:p>
    <w:p w:rsidR="00CD495B" w:rsidRPr="00F45D67" w:rsidRDefault="00CD495B" w:rsidP="006456A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Блок «Это наш класс» - визитка класса (общая фотография по годам обучения, история создания и развития); социальный паспорт класса;</w:t>
      </w:r>
    </w:p>
    <w:p w:rsidR="00CD495B" w:rsidRPr="00F45D67" w:rsidRDefault="00CD495B" w:rsidP="006456A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Блок «Мы – ученики» - образовательные достижения класса, расписание уроков, педагоги класса, участие в олимпиадах и т.п.</w:t>
      </w:r>
    </w:p>
    <w:p w:rsidR="00CD495B" w:rsidRPr="00F45D67" w:rsidRDefault="00CD495B" w:rsidP="006456A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Блок «Внеурочная деятельность» - занятость в кружках, секциях, проекты внеурочных занятий, индивидуальные увлечения (хобби) обучающихся и т.п.;</w:t>
      </w:r>
    </w:p>
    <w:p w:rsidR="00CD495B" w:rsidRPr="00F45D67" w:rsidRDefault="00CD495B" w:rsidP="006456A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Блок «Мы – активисты» - структура классного самоуправления, участие в общешкольном самоуправлении, план работы, сценарии и фотоотчеты проведенных мероприятий, грамоты и дипломы класса и отдельных обучающихся и т.п.;</w:t>
      </w:r>
    </w:p>
    <w:p w:rsidR="00CD495B" w:rsidRPr="00F45D67" w:rsidRDefault="00CD495B" w:rsidP="006456A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Блок «Мы – разные» - творческие работы обучающихся.</w:t>
      </w:r>
    </w:p>
    <w:p w:rsidR="00CD495B" w:rsidRPr="006456A4" w:rsidRDefault="00CD495B" w:rsidP="006456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456A4">
        <w:rPr>
          <w:rFonts w:ascii="Times New Roman" w:hAnsi="Times New Roman"/>
          <w:b/>
          <w:sz w:val="24"/>
          <w:szCs w:val="24"/>
        </w:rPr>
        <w:t>Оценка портфолио класса.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Для оценки портфолио класса создается экспертная комиссия в сотаве: заместителя директора по ВР, педагога-организатора, представителя родительского комитета школы, членов органа школьного самоуправления (по одному человеку от класса).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Оценка портфолио осуществляется 2 раза в год: в первом и втором полугодии учебного года.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Критериями оценки являются:</w:t>
      </w:r>
    </w:p>
    <w:p w:rsidR="00CD495B" w:rsidRPr="00F45D67" w:rsidRDefault="00CD495B" w:rsidP="006456A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степень накопляемости материалов портфолио;</w:t>
      </w:r>
    </w:p>
    <w:p w:rsidR="00CD495B" w:rsidRPr="00F45D67" w:rsidRDefault="00CD495B" w:rsidP="006456A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степень обновляемости портфолио (дополнение новыми материалами);</w:t>
      </w:r>
    </w:p>
    <w:p w:rsidR="00CD495B" w:rsidRPr="00F45D67" w:rsidRDefault="00CD495B" w:rsidP="006456A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творческий подход к оформлению.</w:t>
      </w:r>
    </w:p>
    <w:p w:rsidR="00CD495B" w:rsidRPr="00F45D67" w:rsidRDefault="00CD495B" w:rsidP="006456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5D67">
        <w:rPr>
          <w:rFonts w:ascii="Times New Roman" w:hAnsi="Times New Roman"/>
          <w:sz w:val="24"/>
          <w:szCs w:val="24"/>
        </w:rPr>
        <w:t>Оценка портфолио класса учитывается при подведении итогов конкурса «Лучший класс года».</w:t>
      </w:r>
    </w:p>
    <w:p w:rsidR="00CD495B" w:rsidRDefault="00CD495B" w:rsidP="006456A4">
      <w:pPr>
        <w:pStyle w:val="ListParagraph"/>
        <w:ind w:left="1080"/>
        <w:jc w:val="both"/>
      </w:pPr>
    </w:p>
    <w:p w:rsidR="00CD495B" w:rsidRDefault="00CD495B" w:rsidP="006456A4">
      <w:pPr>
        <w:pStyle w:val="ListParagraph"/>
        <w:ind w:left="1080"/>
        <w:jc w:val="both"/>
      </w:pPr>
    </w:p>
    <w:sectPr w:rsidR="00CD495B" w:rsidSect="00D00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F82"/>
    <w:multiLevelType w:val="hybridMultilevel"/>
    <w:tmpl w:val="CB109E32"/>
    <w:lvl w:ilvl="0" w:tplc="5D9EF9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E8147D"/>
    <w:multiLevelType w:val="multilevel"/>
    <w:tmpl w:val="42B45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415E0765"/>
    <w:multiLevelType w:val="hybridMultilevel"/>
    <w:tmpl w:val="9D6267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867D53"/>
    <w:multiLevelType w:val="hybridMultilevel"/>
    <w:tmpl w:val="55AC43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8439B5"/>
    <w:multiLevelType w:val="hybridMultilevel"/>
    <w:tmpl w:val="141A7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CAE"/>
    <w:rsid w:val="00093BA2"/>
    <w:rsid w:val="000F5350"/>
    <w:rsid w:val="002156CD"/>
    <w:rsid w:val="00296E59"/>
    <w:rsid w:val="002D49E2"/>
    <w:rsid w:val="003856C5"/>
    <w:rsid w:val="005979E8"/>
    <w:rsid w:val="005A6471"/>
    <w:rsid w:val="006456A4"/>
    <w:rsid w:val="006463F0"/>
    <w:rsid w:val="006F0EF0"/>
    <w:rsid w:val="007B4560"/>
    <w:rsid w:val="007F4E42"/>
    <w:rsid w:val="00952EC6"/>
    <w:rsid w:val="00990C83"/>
    <w:rsid w:val="00C64CAE"/>
    <w:rsid w:val="00CD495B"/>
    <w:rsid w:val="00D00936"/>
    <w:rsid w:val="00D80FC8"/>
    <w:rsid w:val="00E35010"/>
    <w:rsid w:val="00EA122E"/>
    <w:rsid w:val="00EB00B0"/>
    <w:rsid w:val="00F45D67"/>
    <w:rsid w:val="00F51911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CAE"/>
    <w:pPr>
      <w:ind w:left="720"/>
      <w:contextualSpacing/>
    </w:pPr>
  </w:style>
  <w:style w:type="paragraph" w:styleId="NoSpacing">
    <w:name w:val="No Spacing"/>
    <w:uiPriority w:val="99"/>
    <w:qFormat/>
    <w:rsid w:val="00D80F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625</Words>
  <Characters>3563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User</dc:creator>
  <cp:keywords/>
  <dc:description/>
  <cp:lastModifiedBy>Руслан</cp:lastModifiedBy>
  <cp:revision>2</cp:revision>
  <cp:lastPrinted>2015-04-16T07:22:00Z</cp:lastPrinted>
  <dcterms:created xsi:type="dcterms:W3CDTF">2015-06-04T09:57:00Z</dcterms:created>
  <dcterms:modified xsi:type="dcterms:W3CDTF">2015-06-04T09:57:00Z</dcterms:modified>
</cp:coreProperties>
</file>